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EA06" w14:textId="48E53450" w:rsidR="002A756B" w:rsidRDefault="002A756B" w:rsidP="002A756B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REHEARSING GOD</w:t>
      </w:r>
    </w:p>
    <w:p w14:paraId="11ACA6E5" w14:textId="07A2AB79" w:rsidR="002A756B" w:rsidRPr="00771506" w:rsidRDefault="002A756B" w:rsidP="002A756B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71506">
        <w:rPr>
          <w:rFonts w:ascii="Arial" w:hAnsi="Arial" w:cs="Arial"/>
          <w:b/>
          <w:sz w:val="20"/>
          <w:szCs w:val="20"/>
        </w:rPr>
        <w:t>Psalm 24</w:t>
      </w:r>
    </w:p>
    <w:p w14:paraId="278B6B52" w14:textId="77777777" w:rsidR="002A756B" w:rsidRPr="00771506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1506">
        <w:rPr>
          <w:rFonts w:ascii="Arial" w:hAnsi="Arial" w:cs="Arial"/>
          <w:b/>
          <w:sz w:val="20"/>
          <w:szCs w:val="20"/>
        </w:rPr>
        <w:t>1. The Authority of God</w:t>
      </w:r>
    </w:p>
    <w:p w14:paraId="2AA0F13F" w14:textId="77777777" w:rsidR="002A756B" w:rsidRPr="00771506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B53CA29" w14:textId="2E6395CF" w:rsidR="002A756B" w:rsidRPr="00771506" w:rsidRDefault="002A756B" w:rsidP="002A756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60" w:hanging="180"/>
        <w:jc w:val="both"/>
        <w:rPr>
          <w:rFonts w:ascii="Arial" w:hAnsi="Arial" w:cs="Arial"/>
          <w:b/>
          <w:sz w:val="20"/>
          <w:szCs w:val="20"/>
        </w:rPr>
      </w:pPr>
      <w:r w:rsidRPr="00771506">
        <w:rPr>
          <w:rFonts w:ascii="Arial" w:hAnsi="Arial" w:cs="Arial"/>
          <w:b/>
          <w:sz w:val="20"/>
          <w:szCs w:val="20"/>
        </w:rPr>
        <w:t xml:space="preserve">He is </w:t>
      </w:r>
      <w:r>
        <w:rPr>
          <w:rFonts w:ascii="Arial" w:hAnsi="Arial" w:cs="Arial"/>
          <w:b/>
          <w:sz w:val="20"/>
          <w:szCs w:val="20"/>
        </w:rPr>
        <w:t>S</w:t>
      </w:r>
      <w:r w:rsidRPr="00771506">
        <w:rPr>
          <w:rFonts w:ascii="Arial" w:hAnsi="Arial" w:cs="Arial"/>
          <w:b/>
          <w:sz w:val="20"/>
          <w:szCs w:val="20"/>
        </w:rPr>
        <w:t>overeign</w:t>
      </w:r>
    </w:p>
    <w:p w14:paraId="587F83A6" w14:textId="1C14AEC4" w:rsidR="002A756B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71506">
        <w:rPr>
          <w:rFonts w:ascii="Arial" w:hAnsi="Arial" w:cs="Arial"/>
          <w:sz w:val="20"/>
          <w:szCs w:val="20"/>
        </w:rPr>
        <w:t xml:space="preserve">      The earth is the Lord’s, and everything in it. - </w:t>
      </w:r>
      <w:r w:rsidRPr="00771506">
        <w:rPr>
          <w:rFonts w:ascii="Arial" w:hAnsi="Arial" w:cs="Arial"/>
          <w:bCs/>
          <w:sz w:val="20"/>
          <w:szCs w:val="20"/>
        </w:rPr>
        <w:t>Psalm 24:1 (NLT)</w:t>
      </w:r>
    </w:p>
    <w:p w14:paraId="6081568A" w14:textId="5CE1D4F5" w:rsidR="002A756B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51A4A04" w14:textId="040051B0" w:rsidR="002A756B" w:rsidRPr="00771506" w:rsidRDefault="002A756B" w:rsidP="002A756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60" w:hanging="180"/>
        <w:jc w:val="both"/>
        <w:rPr>
          <w:rFonts w:ascii="Arial" w:hAnsi="Arial" w:cs="Arial"/>
          <w:b/>
          <w:sz w:val="20"/>
          <w:szCs w:val="20"/>
        </w:rPr>
      </w:pPr>
      <w:r w:rsidRPr="00771506">
        <w:rPr>
          <w:rFonts w:ascii="Arial" w:hAnsi="Arial" w:cs="Arial"/>
          <w:b/>
          <w:sz w:val="20"/>
          <w:szCs w:val="20"/>
        </w:rPr>
        <w:t xml:space="preserve">He is </w:t>
      </w:r>
      <w:r>
        <w:rPr>
          <w:rFonts w:ascii="Arial" w:hAnsi="Arial" w:cs="Arial"/>
          <w:b/>
          <w:sz w:val="20"/>
          <w:szCs w:val="20"/>
        </w:rPr>
        <w:t>Creator</w:t>
      </w:r>
    </w:p>
    <w:p w14:paraId="150DA210" w14:textId="77777777" w:rsidR="002A756B" w:rsidRPr="002A756B" w:rsidRDefault="002A756B" w:rsidP="002A756B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2A756B">
        <w:rPr>
          <w:rFonts w:ascii="Arial" w:hAnsi="Arial" w:cs="Arial"/>
          <w:sz w:val="20"/>
          <w:szCs w:val="20"/>
        </w:rPr>
        <w:t xml:space="preserve">For he laid the earth’s foundation on the seas and built it on the ocean depths. </w:t>
      </w:r>
      <w:r w:rsidRPr="002A756B">
        <w:rPr>
          <w:rFonts w:ascii="Arial" w:hAnsi="Arial" w:cs="Arial"/>
          <w:bCs/>
          <w:sz w:val="20"/>
          <w:szCs w:val="20"/>
        </w:rPr>
        <w:t xml:space="preserve">Psalm 24:2 (NLT) </w:t>
      </w:r>
    </w:p>
    <w:p w14:paraId="2EEA61C7" w14:textId="77777777" w:rsidR="002A756B" w:rsidRPr="00771506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B5ED66" w14:textId="77777777" w:rsidR="002A756B" w:rsidRPr="00771506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1506">
        <w:rPr>
          <w:rFonts w:ascii="Arial" w:hAnsi="Arial" w:cs="Arial"/>
          <w:b/>
          <w:sz w:val="20"/>
          <w:szCs w:val="20"/>
        </w:rPr>
        <w:t>2. An Audience with God</w:t>
      </w:r>
    </w:p>
    <w:p w14:paraId="0E6167A8" w14:textId="37ED60B1" w:rsidR="002A756B" w:rsidRPr="00771506" w:rsidRDefault="002A756B" w:rsidP="002A756B">
      <w:pPr>
        <w:tabs>
          <w:tab w:val="left" w:pos="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1506">
        <w:rPr>
          <w:rFonts w:ascii="Arial" w:hAnsi="Arial" w:cs="Arial"/>
          <w:sz w:val="20"/>
          <w:szCs w:val="20"/>
        </w:rPr>
        <w:t xml:space="preserve">    Who may climb the mountain of the Lord? Who may stand in his holy place? </w:t>
      </w:r>
      <w:r w:rsidRPr="00771506">
        <w:rPr>
          <w:rFonts w:ascii="Arial" w:hAnsi="Arial" w:cs="Arial"/>
          <w:bCs/>
          <w:sz w:val="20"/>
          <w:szCs w:val="20"/>
        </w:rPr>
        <w:t xml:space="preserve">Psalm 24:3 (NLT) </w:t>
      </w:r>
    </w:p>
    <w:p w14:paraId="49D24669" w14:textId="77777777" w:rsidR="002A756B" w:rsidRPr="00771506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E414B2" w14:textId="77777777" w:rsidR="002A756B" w:rsidRPr="00771506" w:rsidRDefault="002A756B" w:rsidP="002A75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 w:hanging="180"/>
        <w:jc w:val="both"/>
        <w:rPr>
          <w:rFonts w:ascii="Arial" w:hAnsi="Arial" w:cs="Arial"/>
          <w:b/>
          <w:bCs/>
          <w:sz w:val="20"/>
          <w:szCs w:val="20"/>
        </w:rPr>
      </w:pPr>
      <w:r w:rsidRPr="00771506">
        <w:rPr>
          <w:rFonts w:ascii="Arial" w:hAnsi="Arial" w:cs="Arial"/>
          <w:b/>
          <w:bCs/>
          <w:sz w:val="20"/>
          <w:szCs w:val="20"/>
        </w:rPr>
        <w:t>The requirements for an audience with God</w:t>
      </w:r>
    </w:p>
    <w:p w14:paraId="22FAAF62" w14:textId="77777777" w:rsidR="002A756B" w:rsidRPr="00771506" w:rsidRDefault="002A756B" w:rsidP="002A756B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71506">
        <w:rPr>
          <w:rFonts w:ascii="Arial" w:hAnsi="Arial" w:cs="Arial"/>
          <w:sz w:val="20"/>
          <w:szCs w:val="20"/>
        </w:rPr>
        <w:t xml:space="preserve">Only those whose hands and hearts are pure, who do not worship idols and never tell lies. - </w:t>
      </w:r>
      <w:r w:rsidRPr="00771506">
        <w:rPr>
          <w:rFonts w:ascii="Arial" w:hAnsi="Arial" w:cs="Arial"/>
          <w:bCs/>
          <w:sz w:val="20"/>
          <w:szCs w:val="20"/>
        </w:rPr>
        <w:t xml:space="preserve">Psalm 24:4 (NLT) </w:t>
      </w:r>
    </w:p>
    <w:p w14:paraId="0626F75B" w14:textId="77777777" w:rsidR="002A756B" w:rsidRPr="00771506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EC0CBE" w14:textId="77777777" w:rsidR="002A756B" w:rsidRPr="00771506" w:rsidRDefault="002A756B" w:rsidP="002A756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 w:hanging="180"/>
        <w:jc w:val="both"/>
        <w:rPr>
          <w:rFonts w:ascii="Arial" w:hAnsi="Arial" w:cs="Arial"/>
          <w:b/>
          <w:bCs/>
          <w:sz w:val="20"/>
          <w:szCs w:val="20"/>
        </w:rPr>
      </w:pPr>
      <w:r w:rsidRPr="00771506">
        <w:rPr>
          <w:rFonts w:ascii="Arial" w:hAnsi="Arial" w:cs="Arial"/>
          <w:b/>
          <w:bCs/>
          <w:sz w:val="20"/>
          <w:szCs w:val="20"/>
        </w:rPr>
        <w:t xml:space="preserve">The promised result </w:t>
      </w:r>
      <w:r>
        <w:rPr>
          <w:rFonts w:ascii="Arial" w:hAnsi="Arial" w:cs="Arial"/>
          <w:b/>
          <w:bCs/>
          <w:sz w:val="20"/>
          <w:szCs w:val="20"/>
        </w:rPr>
        <w:t>of</w:t>
      </w:r>
      <w:r w:rsidRPr="00771506">
        <w:rPr>
          <w:rFonts w:ascii="Arial" w:hAnsi="Arial" w:cs="Arial"/>
          <w:b/>
          <w:bCs/>
          <w:sz w:val="20"/>
          <w:szCs w:val="20"/>
        </w:rPr>
        <w:t xml:space="preserve"> an audience with God</w:t>
      </w:r>
    </w:p>
    <w:p w14:paraId="3DB18EB8" w14:textId="77777777" w:rsidR="002A756B" w:rsidRPr="00771506" w:rsidRDefault="002A756B" w:rsidP="002A756B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71506">
        <w:rPr>
          <w:rFonts w:ascii="Arial" w:hAnsi="Arial" w:cs="Arial"/>
          <w:sz w:val="20"/>
          <w:szCs w:val="20"/>
        </w:rPr>
        <w:t xml:space="preserve">They will receive the Lord’s blessing and have a right relationship with God their savior. </w:t>
      </w:r>
      <w:r w:rsidRPr="00771506">
        <w:rPr>
          <w:rFonts w:ascii="Arial" w:hAnsi="Arial" w:cs="Arial"/>
          <w:bCs/>
          <w:sz w:val="20"/>
          <w:szCs w:val="20"/>
          <w:vertAlign w:val="superscript"/>
        </w:rPr>
        <w:t>6</w:t>
      </w:r>
      <w:r w:rsidRPr="00771506">
        <w:rPr>
          <w:rFonts w:ascii="Arial" w:hAnsi="Arial" w:cs="Arial"/>
          <w:sz w:val="20"/>
          <w:szCs w:val="20"/>
        </w:rPr>
        <w:t xml:space="preserve"> Such people may seek you and worship in your presence, O God of Jacob. - </w:t>
      </w:r>
      <w:r w:rsidRPr="00771506">
        <w:rPr>
          <w:rFonts w:ascii="Arial" w:hAnsi="Arial" w:cs="Arial"/>
          <w:bCs/>
          <w:sz w:val="20"/>
          <w:szCs w:val="20"/>
        </w:rPr>
        <w:t xml:space="preserve">Psalm 24:3 (NLT) </w:t>
      </w:r>
    </w:p>
    <w:p w14:paraId="5FBCFD70" w14:textId="77777777" w:rsidR="002A756B" w:rsidRPr="00771506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538E4C" w14:textId="77777777" w:rsidR="002A756B" w:rsidRPr="00771506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1506">
        <w:rPr>
          <w:rFonts w:ascii="Arial" w:hAnsi="Arial" w:cs="Arial"/>
          <w:b/>
          <w:sz w:val="20"/>
          <w:szCs w:val="20"/>
        </w:rPr>
        <w:t>3. The Awesomeness of God</w:t>
      </w:r>
    </w:p>
    <w:p w14:paraId="5086E6EE" w14:textId="77777777" w:rsidR="002A756B" w:rsidRPr="00771506" w:rsidRDefault="002A756B" w:rsidP="002A756B">
      <w:pPr>
        <w:tabs>
          <w:tab w:val="left" w:pos="360"/>
        </w:tabs>
        <w:spacing w:after="0" w:line="240" w:lineRule="auto"/>
        <w:ind w:left="27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771506">
        <w:rPr>
          <w:rFonts w:ascii="Arial" w:hAnsi="Arial" w:cs="Arial"/>
          <w:sz w:val="20"/>
          <w:szCs w:val="20"/>
        </w:rPr>
        <w:t>Open up</w:t>
      </w:r>
      <w:proofErr w:type="gramEnd"/>
      <w:r w:rsidRPr="00771506">
        <w:rPr>
          <w:rFonts w:ascii="Arial" w:hAnsi="Arial" w:cs="Arial"/>
          <w:sz w:val="20"/>
          <w:szCs w:val="20"/>
        </w:rPr>
        <w:t xml:space="preserve">, ancient gates! </w:t>
      </w:r>
      <w:proofErr w:type="gramStart"/>
      <w:r w:rsidRPr="00771506">
        <w:rPr>
          <w:rFonts w:ascii="Arial" w:hAnsi="Arial" w:cs="Arial"/>
          <w:sz w:val="20"/>
          <w:szCs w:val="20"/>
        </w:rPr>
        <w:t>Open up</w:t>
      </w:r>
      <w:proofErr w:type="gramEnd"/>
      <w:r w:rsidRPr="00771506">
        <w:rPr>
          <w:rFonts w:ascii="Arial" w:hAnsi="Arial" w:cs="Arial"/>
          <w:sz w:val="20"/>
          <w:szCs w:val="20"/>
        </w:rPr>
        <w:t xml:space="preserve">, ancient doors, and let the King of glory enter. </w:t>
      </w:r>
      <w:r w:rsidRPr="00771506">
        <w:rPr>
          <w:rFonts w:ascii="Arial" w:hAnsi="Arial" w:cs="Arial"/>
          <w:bCs/>
          <w:sz w:val="20"/>
          <w:szCs w:val="20"/>
          <w:vertAlign w:val="superscript"/>
        </w:rPr>
        <w:t>8</w:t>
      </w:r>
      <w:r w:rsidRPr="00771506">
        <w:rPr>
          <w:rFonts w:ascii="Arial" w:hAnsi="Arial" w:cs="Arial"/>
          <w:sz w:val="20"/>
          <w:szCs w:val="20"/>
        </w:rPr>
        <w:t xml:space="preserve"> Who is the King of glory? The Lord, strong and mighty; the Lord, invincible in battle. </w:t>
      </w:r>
      <w:r w:rsidRPr="00771506">
        <w:rPr>
          <w:rFonts w:ascii="Arial" w:hAnsi="Arial" w:cs="Arial"/>
          <w:bCs/>
          <w:sz w:val="20"/>
          <w:szCs w:val="20"/>
          <w:vertAlign w:val="superscript"/>
        </w:rPr>
        <w:t>9</w:t>
      </w:r>
      <w:r w:rsidRPr="00771506">
        <w:rPr>
          <w:rFonts w:ascii="Arial" w:hAnsi="Arial" w:cs="Arial"/>
          <w:sz w:val="20"/>
          <w:szCs w:val="20"/>
        </w:rPr>
        <w:t xml:space="preserve"> Open up, ancient gates! </w:t>
      </w:r>
      <w:proofErr w:type="gramStart"/>
      <w:r w:rsidRPr="00771506">
        <w:rPr>
          <w:rFonts w:ascii="Arial" w:hAnsi="Arial" w:cs="Arial"/>
          <w:sz w:val="20"/>
          <w:szCs w:val="20"/>
        </w:rPr>
        <w:t>Open up</w:t>
      </w:r>
      <w:proofErr w:type="gramEnd"/>
      <w:r w:rsidRPr="00771506">
        <w:rPr>
          <w:rFonts w:ascii="Arial" w:hAnsi="Arial" w:cs="Arial"/>
          <w:sz w:val="20"/>
          <w:szCs w:val="20"/>
        </w:rPr>
        <w:t xml:space="preserve">, ancient doors, and let the King of glory enter. </w:t>
      </w:r>
      <w:r w:rsidRPr="00771506">
        <w:rPr>
          <w:rFonts w:ascii="Arial" w:hAnsi="Arial" w:cs="Arial"/>
          <w:bCs/>
          <w:sz w:val="20"/>
          <w:szCs w:val="20"/>
          <w:vertAlign w:val="superscript"/>
        </w:rPr>
        <w:t>10</w:t>
      </w:r>
      <w:r w:rsidRPr="00771506">
        <w:rPr>
          <w:rFonts w:ascii="Arial" w:hAnsi="Arial" w:cs="Arial"/>
          <w:sz w:val="20"/>
          <w:szCs w:val="20"/>
        </w:rPr>
        <w:t xml:space="preserve"> Who is the King of glory? The Lord of Heaven’s Armies— he is the King of glory. - </w:t>
      </w:r>
      <w:r w:rsidRPr="00771506">
        <w:rPr>
          <w:rFonts w:ascii="Arial" w:hAnsi="Arial" w:cs="Arial"/>
          <w:bCs/>
          <w:sz w:val="20"/>
          <w:szCs w:val="20"/>
        </w:rPr>
        <w:t xml:space="preserve">Psalm 24:7–10 (NLT) </w:t>
      </w:r>
    </w:p>
    <w:p w14:paraId="625612E6" w14:textId="77777777" w:rsidR="002A756B" w:rsidRPr="00771506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1FE49D" w14:textId="77777777" w:rsidR="002A756B" w:rsidRPr="00771506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1506">
        <w:rPr>
          <w:rFonts w:ascii="Arial" w:hAnsi="Arial" w:cs="Arial"/>
          <w:b/>
          <w:sz w:val="20"/>
          <w:szCs w:val="20"/>
          <w:u w:val="single"/>
        </w:rPr>
        <w:t>Psalm Things 2 Think About:</w:t>
      </w:r>
    </w:p>
    <w:p w14:paraId="31921375" w14:textId="77777777" w:rsidR="002A756B" w:rsidRPr="00771506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0140BA" w14:textId="235C8209" w:rsidR="002A756B" w:rsidRPr="00771506" w:rsidRDefault="002A756B" w:rsidP="002A756B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1506">
        <w:rPr>
          <w:rFonts w:ascii="Arial" w:hAnsi="Arial" w:cs="Arial"/>
          <w:b/>
          <w:sz w:val="20"/>
          <w:szCs w:val="20"/>
        </w:rPr>
        <w:t xml:space="preserve">1). Where do you need to </w:t>
      </w:r>
      <w:r w:rsidR="005E3A06">
        <w:rPr>
          <w:rFonts w:ascii="Arial" w:hAnsi="Arial" w:cs="Arial"/>
          <w:b/>
          <w:sz w:val="20"/>
          <w:szCs w:val="20"/>
        </w:rPr>
        <w:t xml:space="preserve">rehearse </w:t>
      </w:r>
      <w:r w:rsidRPr="00771506">
        <w:rPr>
          <w:rFonts w:ascii="Arial" w:hAnsi="Arial" w:cs="Arial"/>
          <w:b/>
          <w:sz w:val="20"/>
          <w:szCs w:val="20"/>
        </w:rPr>
        <w:t>today that “the earth’s is the Lords and everything in it?”</w:t>
      </w:r>
    </w:p>
    <w:p w14:paraId="671CF583" w14:textId="77777777" w:rsidR="002A756B" w:rsidRPr="00771506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03898A" w14:textId="0F8EC3D7" w:rsidR="002A756B" w:rsidRPr="00771506" w:rsidRDefault="002A756B" w:rsidP="002A756B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1506">
        <w:rPr>
          <w:rFonts w:ascii="Arial" w:hAnsi="Arial" w:cs="Arial"/>
          <w:b/>
          <w:sz w:val="20"/>
          <w:szCs w:val="20"/>
        </w:rPr>
        <w:t xml:space="preserve">2). Do you </w:t>
      </w:r>
      <w:r w:rsidR="005E3A06">
        <w:rPr>
          <w:rFonts w:ascii="Arial" w:hAnsi="Arial" w:cs="Arial"/>
          <w:b/>
          <w:sz w:val="20"/>
          <w:szCs w:val="20"/>
        </w:rPr>
        <w:t>rehearse</w:t>
      </w:r>
      <w:r w:rsidRPr="00771506">
        <w:rPr>
          <w:rFonts w:ascii="Arial" w:hAnsi="Arial" w:cs="Arial"/>
          <w:b/>
          <w:sz w:val="20"/>
          <w:szCs w:val="20"/>
        </w:rPr>
        <w:t xml:space="preserve"> the privilege of God’s presence? </w:t>
      </w:r>
      <w:r w:rsidRPr="00771506">
        <w:rPr>
          <w:rFonts w:ascii="Arial" w:hAnsi="Arial" w:cs="Arial"/>
          <w:b/>
          <w:sz w:val="20"/>
          <w:szCs w:val="20"/>
        </w:rPr>
        <w:br/>
        <w:t xml:space="preserve">     Presence changes everything.</w:t>
      </w:r>
    </w:p>
    <w:p w14:paraId="6BC06300" w14:textId="77777777" w:rsidR="002A756B" w:rsidRPr="00771506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A2D81B" w14:textId="27928BB4" w:rsidR="002A756B" w:rsidRPr="00771506" w:rsidRDefault="002A756B" w:rsidP="002A756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1506">
        <w:rPr>
          <w:rFonts w:ascii="Arial" w:hAnsi="Arial" w:cs="Arial"/>
          <w:b/>
          <w:sz w:val="20"/>
          <w:szCs w:val="20"/>
        </w:rPr>
        <w:t xml:space="preserve">3). Do you </w:t>
      </w:r>
      <w:r w:rsidR="005E3A06">
        <w:rPr>
          <w:rFonts w:ascii="Arial" w:hAnsi="Arial" w:cs="Arial"/>
          <w:b/>
          <w:sz w:val="20"/>
          <w:szCs w:val="20"/>
        </w:rPr>
        <w:t>rehearse</w:t>
      </w:r>
      <w:bookmarkStart w:id="0" w:name="_GoBack"/>
      <w:bookmarkEnd w:id="0"/>
      <w:r w:rsidRPr="00771506">
        <w:rPr>
          <w:rFonts w:ascii="Arial" w:hAnsi="Arial" w:cs="Arial"/>
          <w:b/>
          <w:sz w:val="20"/>
          <w:szCs w:val="20"/>
        </w:rPr>
        <w:t xml:space="preserve"> the return of the King</w:t>
      </w:r>
      <w:r>
        <w:rPr>
          <w:rFonts w:ascii="Arial" w:hAnsi="Arial" w:cs="Arial"/>
          <w:b/>
          <w:sz w:val="20"/>
          <w:szCs w:val="20"/>
        </w:rPr>
        <w:t xml:space="preserve"> of glory</w:t>
      </w:r>
      <w:r w:rsidRPr="00771506">
        <w:rPr>
          <w:rFonts w:ascii="Arial" w:hAnsi="Arial" w:cs="Arial"/>
          <w:b/>
          <w:sz w:val="20"/>
          <w:szCs w:val="20"/>
        </w:rPr>
        <w:t>?</w:t>
      </w:r>
    </w:p>
    <w:p w14:paraId="576659FD" w14:textId="77777777" w:rsidR="00FC2266" w:rsidRDefault="00FC2266"/>
    <w:sectPr w:rsidR="00FC2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B19"/>
    <w:multiLevelType w:val="hybridMultilevel"/>
    <w:tmpl w:val="FBF4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A6163"/>
    <w:multiLevelType w:val="hybridMultilevel"/>
    <w:tmpl w:val="CC06C2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6B"/>
    <w:rsid w:val="002A756B"/>
    <w:rsid w:val="005E3A06"/>
    <w:rsid w:val="00B87AF7"/>
    <w:rsid w:val="00E067B2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23F8"/>
  <w15:chartTrackingRefBased/>
  <w15:docId w15:val="{C807E514-18D7-4919-8D40-73E9D4C8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Manley</dc:creator>
  <cp:keywords/>
  <dc:description/>
  <cp:lastModifiedBy>Randy Manley</cp:lastModifiedBy>
  <cp:revision>2</cp:revision>
  <dcterms:created xsi:type="dcterms:W3CDTF">2018-02-18T16:59:00Z</dcterms:created>
  <dcterms:modified xsi:type="dcterms:W3CDTF">2018-02-18T17:22:00Z</dcterms:modified>
</cp:coreProperties>
</file>